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57" w:rsidRDefault="008C541B">
      <w:pPr>
        <w:adjustRightInd w:val="0"/>
        <w:snapToGrid w:val="0"/>
        <w:spacing w:line="440" w:lineRule="atLeast"/>
        <w:jc w:val="center"/>
        <w:rPr>
          <w:b/>
          <w:sz w:val="30"/>
          <w:szCs w:val="30"/>
        </w:rPr>
      </w:pPr>
      <w:bookmarkStart w:id="0" w:name="_Toc427342782"/>
      <w:r w:rsidRPr="008C541B">
        <w:rPr>
          <w:rFonts w:hint="eastAsia"/>
          <w:b/>
          <w:sz w:val="30"/>
          <w:szCs w:val="30"/>
        </w:rPr>
        <w:t>成都高新区锦江和绛溪河六座桥梁概念设计方案征集</w:t>
      </w:r>
    </w:p>
    <w:p w:rsidR="005E1D57" w:rsidRDefault="007F235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bookmarkEnd w:id="0"/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5E1D57" w:rsidRDefault="007F2358"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>
          <w:rPr>
            <w:rFonts w:ascii="仿宋" w:eastAsia="仿宋" w:hAnsi="仿宋"/>
            <w:color w:val="000000" w:themeColor="text1"/>
          </w:rPr>
          <w:t>kjysanbu@163.com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邮箱，随本表请附应征人的营业执照和资质证书/资格证明文件复印件（如果有）。邮件标题应注明应征申请人名称及项目简称。此表须发送Word版和盖章或签字的PDF扫描版。</w:t>
      </w:r>
      <w:r w:rsidR="006F07E2" w:rsidRPr="006F07E2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6F07E2">
        <w:rPr>
          <w:rFonts w:ascii="仿宋" w:eastAsia="仿宋" w:hAnsi="仿宋" w:hint="eastAsia"/>
          <w:color w:val="000000" w:themeColor="text1"/>
          <w:sz w:val="24"/>
        </w:rPr>
        <w:t>。</w:t>
      </w:r>
      <w:bookmarkStart w:id="1" w:name="_GoBack"/>
      <w:bookmarkEnd w:id="1"/>
    </w:p>
    <w:p w:rsidR="005E1D57" w:rsidRDefault="007F2358">
      <w:pPr>
        <w:widowControl/>
        <w:jc w:val="left"/>
      </w:pPr>
      <w:r>
        <w:br w:type="page"/>
      </w:r>
    </w:p>
    <w:p w:rsidR="005E1D57" w:rsidRDefault="008C541B">
      <w:pPr>
        <w:widowControl/>
        <w:jc w:val="center"/>
        <w:rPr>
          <w:b/>
          <w:sz w:val="30"/>
          <w:szCs w:val="30"/>
        </w:rPr>
      </w:pPr>
      <w:r w:rsidRPr="008C541B">
        <w:rPr>
          <w:rFonts w:hint="eastAsia"/>
          <w:b/>
          <w:sz w:val="30"/>
          <w:szCs w:val="30"/>
        </w:rPr>
        <w:lastRenderedPageBreak/>
        <w:t>成都高新区锦江和绛溪河六座桥梁概念设计方案征集</w:t>
      </w:r>
    </w:p>
    <w:p w:rsidR="005E1D57" w:rsidRDefault="007F2358">
      <w:pPr>
        <w:widowControl/>
        <w:jc w:val="center"/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r>
        <w:rPr>
          <w:rFonts w:hint="eastAsia"/>
          <w:b/>
          <w:sz w:val="30"/>
          <w:szCs w:val="30"/>
        </w:rPr>
        <w:t>附表——应征</w:t>
      </w:r>
      <w:r w:rsidRPr="005D0292">
        <w:rPr>
          <w:rFonts w:hint="eastAsia"/>
          <w:b/>
          <w:sz w:val="30"/>
          <w:szCs w:val="30"/>
        </w:rPr>
        <w:t>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bookmarkStart w:id="2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</w:t>
            </w:r>
          </w:p>
          <w:p w:rsidR="005E1D57" w:rsidRDefault="007F235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种类/级别</w:t>
            </w:r>
            <w:bookmarkEnd w:id="2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</w:t>
            </w:r>
          </w:p>
          <w:p w:rsidR="008C541B" w:rsidRPr="008C541B" w:rsidRDefault="007F2358" w:rsidP="008C541B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8C541B">
              <w:rPr>
                <w:rFonts w:ascii="Times New Roman" w:hint="eastAsia"/>
                <w:color w:val="000000" w:themeColor="text1"/>
                <w:sz w:val="21"/>
                <w:szCs w:val="21"/>
              </w:rPr>
              <w:t>其中：</w:t>
            </w:r>
            <w:r w:rsidR="008C541B" w:rsidRPr="008C541B">
              <w:rPr>
                <w:rFonts w:ascii="Times New Roman"/>
                <w:color w:val="000000" w:themeColor="text1"/>
                <w:sz w:val="21"/>
                <w:szCs w:val="21"/>
              </w:rPr>
              <w:t>注册建筑师人数：</w:t>
            </w:r>
            <w:r w:rsidR="008C541B"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       </w:t>
            </w:r>
          </w:p>
          <w:p w:rsidR="008C541B" w:rsidRPr="008C541B" w:rsidRDefault="008C541B" w:rsidP="008C541B">
            <w:pPr>
              <w:pStyle w:val="a3"/>
              <w:adjustRightInd w:val="0"/>
              <w:snapToGrid w:val="0"/>
              <w:spacing w:before="0" w:after="0" w:line="320" w:lineRule="exact"/>
              <w:ind w:firstLineChars="300" w:firstLine="630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8C541B">
              <w:rPr>
                <w:rFonts w:ascii="Times New Roman"/>
                <w:color w:val="000000" w:themeColor="text1"/>
                <w:sz w:val="21"/>
                <w:szCs w:val="21"/>
              </w:rPr>
              <w:t>注册结构师人数：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       </w:t>
            </w:r>
          </w:p>
          <w:p w:rsidR="008C541B" w:rsidRPr="008C541B" w:rsidRDefault="008C541B" w:rsidP="008C541B">
            <w:pPr>
              <w:pStyle w:val="a3"/>
              <w:adjustRightInd w:val="0"/>
              <w:snapToGrid w:val="0"/>
              <w:spacing w:before="0" w:after="0" w:line="320" w:lineRule="exact"/>
              <w:ind w:firstLineChars="300" w:firstLine="630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8C541B">
              <w:rPr>
                <w:rFonts w:ascii="Times New Roman"/>
                <w:color w:val="000000" w:themeColor="text1"/>
                <w:sz w:val="21"/>
                <w:szCs w:val="21"/>
              </w:rPr>
              <w:t>桥梁工程师人数：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       </w:t>
            </w:r>
          </w:p>
          <w:p w:rsidR="005E1D57" w:rsidRDefault="008C541B" w:rsidP="008C541B">
            <w:pPr>
              <w:pStyle w:val="a3"/>
              <w:adjustRightInd w:val="0"/>
              <w:snapToGrid w:val="0"/>
              <w:spacing w:before="0" w:after="0" w:line="320" w:lineRule="exact"/>
              <w:ind w:firstLineChars="300" w:firstLine="630"/>
              <w:rPr>
                <w:rFonts w:cs="宋体"/>
                <w:color w:val="000000"/>
                <w:kern w:val="0"/>
                <w:szCs w:val="21"/>
              </w:rPr>
            </w:pPr>
            <w:r w:rsidRPr="008C541B">
              <w:rPr>
                <w:rFonts w:ascii="Times New Roman"/>
                <w:color w:val="000000" w:themeColor="text1"/>
                <w:sz w:val="21"/>
                <w:szCs w:val="21"/>
              </w:rPr>
              <w:t>其他</w:t>
            </w:r>
            <w:r w:rsidRPr="008C541B">
              <w:rPr>
                <w:rFonts w:ascii="Times New Roman"/>
                <w:color w:val="000000" w:themeColor="text1"/>
                <w:sz w:val="21"/>
                <w:szCs w:val="21"/>
              </w:rPr>
              <w:t>(</w:t>
            </w:r>
            <w:r w:rsidRPr="008C541B">
              <w:rPr>
                <w:rFonts w:ascii="Times New Roman"/>
                <w:color w:val="000000" w:themeColor="text1"/>
                <w:sz w:val="21"/>
                <w:szCs w:val="21"/>
              </w:rPr>
              <w:t>由应征申请人自行补充</w:t>
            </w:r>
            <w:r w:rsidRPr="008C541B">
              <w:rPr>
                <w:rFonts w:ascii="Times New Roman"/>
                <w:color w:val="000000" w:themeColor="text1"/>
                <w:sz w:val="21"/>
                <w:szCs w:val="21"/>
              </w:rPr>
              <w:t>)</w:t>
            </w:r>
            <w:r w:rsidRPr="008C541B">
              <w:rPr>
                <w:rFonts w:ascii="Times New Roman"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拟派本项目的主创设计师的资历，包括：姓名、性别、年龄、教育背景、执业资格、专业</w:t>
            </w:r>
            <w:r w:rsidR="008C541B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成就、获得的国家级专业奖项、已完成与本项目的功能性质相类似的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设计项目（不超过4个）。</w:t>
            </w:r>
          </w:p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注：此附表中最多填写2</w:t>
            </w:r>
            <w:r w:rsidR="008C541B">
              <w:rPr>
                <w:rFonts w:ascii="宋体" w:hAnsi="宋体" w:cs="宋体" w:hint="eastAsia"/>
                <w:color w:val="000000"/>
                <w:kern w:val="0"/>
                <w:szCs w:val="21"/>
              </w:rPr>
              <w:t>名主要的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8C54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7F2358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设计项目，包括：</w:t>
            </w:r>
            <w:r w:rsidRPr="008C541B">
              <w:rPr>
                <w:rFonts w:ascii="宋体" w:hAnsi="宋体" w:cs="宋体"/>
                <w:color w:val="000000"/>
                <w:kern w:val="0"/>
                <w:szCs w:val="21"/>
              </w:rPr>
              <w:t>项目名称、地点、桥梁交通功能、桥长、桥宽、单孔最大跨度、桥高、桥梁结构形式，简要描述设计特点</w:t>
            </w:r>
            <w:r w:rsidR="007F2358">
              <w:rPr>
                <w:rFonts w:ascii="宋体" w:hAnsi="宋体" w:cs="宋体" w:hint="eastAsia"/>
                <w:color w:val="000000"/>
                <w:kern w:val="0"/>
                <w:szCs w:val="21"/>
              </w:rPr>
              <w:t>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9" w:history="1">
        <w:r>
          <w:rPr>
            <w:rFonts w:ascii="仿宋" w:eastAsia="仿宋" w:hAnsi="仿宋" w:hint="eastAsia"/>
            <w:color w:val="000000" w:themeColor="text1"/>
            <w:sz w:val="24"/>
          </w:rPr>
          <w:t>如果是联合体应征申请人，联合体每个成员单位均应填写本表。请在收到资格预审文件后，于5天内将此表的Word或Excel版E-mail至kjysanbu@163.com邮箱。</w:t>
        </w:r>
      </w:hyperlink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E37" w:rsidRDefault="00076E37" w:rsidP="002B1F32">
      <w:r>
        <w:separator/>
      </w:r>
    </w:p>
  </w:endnote>
  <w:endnote w:type="continuationSeparator" w:id="0">
    <w:p w:rsidR="00076E37" w:rsidRDefault="00076E37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E37" w:rsidRDefault="00076E37" w:rsidP="002B1F32">
      <w:r>
        <w:separator/>
      </w:r>
    </w:p>
  </w:footnote>
  <w:footnote w:type="continuationSeparator" w:id="0">
    <w:p w:rsidR="00076E37" w:rsidRDefault="00076E37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46A4A"/>
    <w:rsid w:val="00076E37"/>
    <w:rsid w:val="0008188A"/>
    <w:rsid w:val="00082C4E"/>
    <w:rsid w:val="000B1290"/>
    <w:rsid w:val="0012214A"/>
    <w:rsid w:val="00164077"/>
    <w:rsid w:val="001B5247"/>
    <w:rsid w:val="00221B2A"/>
    <w:rsid w:val="00294026"/>
    <w:rsid w:val="002B1F32"/>
    <w:rsid w:val="002D16E7"/>
    <w:rsid w:val="002D6669"/>
    <w:rsid w:val="0035264C"/>
    <w:rsid w:val="003806E8"/>
    <w:rsid w:val="003943B0"/>
    <w:rsid w:val="00432795"/>
    <w:rsid w:val="00454667"/>
    <w:rsid w:val="00482021"/>
    <w:rsid w:val="004E1F92"/>
    <w:rsid w:val="005D779D"/>
    <w:rsid w:val="005E1D57"/>
    <w:rsid w:val="0069269A"/>
    <w:rsid w:val="006F07E2"/>
    <w:rsid w:val="00707C08"/>
    <w:rsid w:val="00760723"/>
    <w:rsid w:val="007F2358"/>
    <w:rsid w:val="0084549E"/>
    <w:rsid w:val="00862D6D"/>
    <w:rsid w:val="008C541B"/>
    <w:rsid w:val="00A80756"/>
    <w:rsid w:val="00AC05F0"/>
    <w:rsid w:val="00AF59AB"/>
    <w:rsid w:val="00B81104"/>
    <w:rsid w:val="00BD3ECF"/>
    <w:rsid w:val="00C30C19"/>
    <w:rsid w:val="00C320D6"/>
    <w:rsid w:val="00CC262A"/>
    <w:rsid w:val="00ED546B"/>
    <w:rsid w:val="00EF4678"/>
    <w:rsid w:val="00F30E58"/>
    <w:rsid w:val="00F40143"/>
    <w:rsid w:val="00F71CF6"/>
    <w:rsid w:val="00FC24A4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22914;&#26524;&#26159;&#32852;&#21512;&#20307;&#24212;&#24449;&#30003;&#35831;&#20154;&#65292;&#32852;&#21512;&#20307;&#27599;&#20010;&#25104;&#21592;&#21333;&#20301;&#22343;&#24212;&#22635;&#20889;&#26412;&#34920;&#12290;&#35831;&#22312;&#25910;&#21040;&#36164;&#26684;&#39044;&#23457;&#25991;&#20214;&#21518;&#65292;&#20110;5&#22825;&#20869;&#23558;&#27492;&#34920;&#30340;Word&#25110;Excel&#29256;E-mail&#33267;kjysanbu@163.com&#37038;&#31665;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10</cp:revision>
  <cp:lastPrinted>2017-12-07T09:25:00Z</cp:lastPrinted>
  <dcterms:created xsi:type="dcterms:W3CDTF">2017-06-15T05:34:00Z</dcterms:created>
  <dcterms:modified xsi:type="dcterms:W3CDTF">2019-04-25T12:25:00Z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